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7C3FA2" w:rsidRDefault="007C3FA2" w:rsidP="007C3FA2">
      <w:pPr>
        <w:jc w:val="center"/>
        <w:rPr>
          <w:b/>
          <w:szCs w:val="28"/>
        </w:rPr>
      </w:pPr>
    </w:p>
    <w:p w:rsidR="007C3FA2" w:rsidRDefault="00E31C24" w:rsidP="007C3FA2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6724A4" w:rsidP="007C3FA2">
      <w:pPr>
        <w:rPr>
          <w:b/>
          <w:szCs w:val="28"/>
        </w:rPr>
      </w:pPr>
      <w:r>
        <w:rPr>
          <w:b/>
          <w:szCs w:val="28"/>
        </w:rPr>
        <w:t xml:space="preserve">   от 19 .03.2026</w:t>
      </w:r>
      <w:r w:rsidR="007C3FA2">
        <w:rPr>
          <w:b/>
          <w:szCs w:val="28"/>
        </w:rPr>
        <w:t xml:space="preserve"> г.                                                                                </w:t>
      </w:r>
      <w:r>
        <w:rPr>
          <w:b/>
          <w:szCs w:val="28"/>
        </w:rPr>
        <w:t xml:space="preserve">                       </w:t>
      </w:r>
      <w:r w:rsidR="00E31C24">
        <w:rPr>
          <w:b/>
          <w:szCs w:val="28"/>
        </w:rPr>
        <w:t>№ 12</w:t>
      </w:r>
      <w:r w:rsidR="007C3FA2">
        <w:rPr>
          <w:b/>
          <w:szCs w:val="28"/>
        </w:rPr>
        <w:t xml:space="preserve">- </w:t>
      </w:r>
      <w:proofErr w:type="gramStart"/>
      <w:r w:rsidR="007C3FA2">
        <w:rPr>
          <w:b/>
          <w:szCs w:val="28"/>
        </w:rPr>
        <w:t>п</w:t>
      </w:r>
      <w:proofErr w:type="gramEnd"/>
    </w:p>
    <w:p w:rsidR="007C3FA2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 xml:space="preserve">О мерах по охране лесов от пожаров </w:t>
      </w: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>на территории Подымахинского</w:t>
      </w:r>
    </w:p>
    <w:p w:rsidR="007C3FA2" w:rsidRPr="001775DC" w:rsidRDefault="007C3FA2" w:rsidP="007C3FA2">
      <w:pPr>
        <w:rPr>
          <w:b/>
          <w:szCs w:val="28"/>
        </w:rPr>
      </w:pPr>
      <w:r>
        <w:rPr>
          <w:b/>
          <w:szCs w:val="28"/>
        </w:rPr>
        <w:t>муниципального образования н</w:t>
      </w:r>
      <w:r w:rsidRPr="001775DC">
        <w:rPr>
          <w:b/>
          <w:szCs w:val="28"/>
        </w:rPr>
        <w:t>а 2</w:t>
      </w:r>
      <w:r w:rsidR="006724A4">
        <w:rPr>
          <w:b/>
          <w:szCs w:val="28"/>
        </w:rPr>
        <w:t>026</w:t>
      </w:r>
      <w:r w:rsidRPr="001775DC">
        <w:rPr>
          <w:b/>
          <w:szCs w:val="28"/>
        </w:rPr>
        <w:t xml:space="preserve"> год.</w:t>
      </w:r>
    </w:p>
    <w:p w:rsidR="007C3FA2" w:rsidRPr="001775DC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     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</w:p>
    <w:p w:rsidR="007C3FA2" w:rsidRDefault="007C3FA2" w:rsidP="007C3FA2">
      <w:pPr>
        <w:rPr>
          <w:szCs w:val="28"/>
        </w:rPr>
      </w:pPr>
    </w:p>
    <w:p w:rsidR="007C3FA2" w:rsidRPr="007C3FA2" w:rsidRDefault="007C3FA2" w:rsidP="007C3FA2">
      <w:pPr>
        <w:rPr>
          <w:b/>
          <w:szCs w:val="28"/>
        </w:rPr>
      </w:pPr>
      <w:r w:rsidRPr="007C3FA2">
        <w:rPr>
          <w:b/>
          <w:szCs w:val="28"/>
        </w:rPr>
        <w:t>ПОСТАНОВЛЯЮ: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стеклянные бутылки, банки и др.) 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употреблять при охоте пыжи из горючих или тлеющих материалов;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оставлять промасленны</w:t>
      </w:r>
      <w:r w:rsidR="006724A4">
        <w:rPr>
          <w:szCs w:val="28"/>
        </w:rPr>
        <w:t>е или пропитанные бензином, керо</w:t>
      </w:r>
      <w:r>
        <w:rPr>
          <w:szCs w:val="28"/>
        </w:rPr>
        <w:t>сином или иными горючими веществами материалы (бумагу, ткань, паклю, вату и др.) в не предусмотренных специально для этого местах;</w:t>
      </w:r>
    </w:p>
    <w:p w:rsidR="007C3FA2" w:rsidRPr="00EF1697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7C3FA2" w:rsidRDefault="007C3FA2" w:rsidP="007C3FA2">
      <w:pPr>
        <w:jc w:val="both"/>
        <w:rPr>
          <w:szCs w:val="28"/>
        </w:rPr>
      </w:pPr>
      <w:r>
        <w:rPr>
          <w:b/>
          <w:szCs w:val="28"/>
        </w:rPr>
        <w:t xml:space="preserve">            </w:t>
      </w:r>
      <w:r w:rsidRPr="00A7722A">
        <w:rPr>
          <w:szCs w:val="28"/>
        </w:rPr>
        <w:t>4.</w:t>
      </w:r>
      <w:r>
        <w:rPr>
          <w:szCs w:val="28"/>
        </w:rPr>
        <w:t xml:space="preserve">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>
        <w:rPr>
          <w:szCs w:val="28"/>
        </w:rPr>
        <w:t>и-</w:t>
      </w:r>
      <w:proofErr w:type="gramEnd"/>
      <w:r>
        <w:rPr>
          <w:szCs w:val="28"/>
        </w:rPr>
        <w:t xml:space="preserve"> на председателей крестьянских - фермерских </w:t>
      </w:r>
      <w:r>
        <w:rPr>
          <w:szCs w:val="28"/>
        </w:rPr>
        <w:tab/>
        <w:t xml:space="preserve"> хозяйств;</w:t>
      </w:r>
    </w:p>
    <w:p w:rsidR="007C3FA2" w:rsidRPr="00A7722A" w:rsidRDefault="007C3FA2" w:rsidP="007C3FA2">
      <w:pPr>
        <w:jc w:val="both"/>
        <w:rPr>
          <w:szCs w:val="28"/>
        </w:rPr>
      </w:pPr>
      <w:r>
        <w:rPr>
          <w:szCs w:val="28"/>
        </w:rPr>
        <w:lastRenderedPageBreak/>
        <w:t xml:space="preserve">    - на земли, переданные в аренд</w:t>
      </w:r>
      <w:proofErr w:type="gramStart"/>
      <w:r>
        <w:rPr>
          <w:szCs w:val="28"/>
        </w:rPr>
        <w:t>у-</w:t>
      </w:r>
      <w:proofErr w:type="gramEnd"/>
      <w:r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6. При объявлении на территории Подымахинского муниципального образования </w:t>
      </w:r>
      <w:r w:rsidR="00C828A2">
        <w:rPr>
          <w:szCs w:val="28"/>
        </w:rPr>
        <w:t>II</w:t>
      </w:r>
      <w:r>
        <w:rPr>
          <w:szCs w:val="28"/>
        </w:rPr>
        <w:t>I</w:t>
      </w:r>
      <w:r w:rsidR="00C828A2">
        <w:rPr>
          <w:szCs w:val="28"/>
        </w:rPr>
        <w:t>, I</w:t>
      </w:r>
      <w:r>
        <w:rPr>
          <w:szCs w:val="28"/>
        </w:rPr>
        <w:t xml:space="preserve">V и V класса пожароопасного периода в лесах ограничить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запретить) доступ населения и автотранспорта  в лесные массивы.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9. Ведущему специалисту администрации </w:t>
      </w:r>
      <w:proofErr w:type="spellStart"/>
      <w:r>
        <w:rPr>
          <w:szCs w:val="28"/>
        </w:rPr>
        <w:t>Эповой</w:t>
      </w:r>
      <w:proofErr w:type="spellEnd"/>
      <w:r>
        <w:rPr>
          <w:szCs w:val="28"/>
        </w:rPr>
        <w:t xml:space="preserve"> М.А. проводить разъяснительную работу среди населения по вопросам осторожного обращения с огнём в лесу.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</w:t>
      </w:r>
      <w:r w:rsidR="006724A4">
        <w:rPr>
          <w:szCs w:val="28"/>
        </w:rPr>
        <w:t>о образования на 2026</w:t>
      </w:r>
      <w:r>
        <w:rPr>
          <w:szCs w:val="28"/>
        </w:rPr>
        <w:t xml:space="preserve"> год. ( Приложение № 1).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11.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6724A4" w:rsidRDefault="007C3FA2" w:rsidP="006724A4">
      <w:pPr>
        <w:rPr>
          <w:szCs w:val="28"/>
        </w:rPr>
      </w:pPr>
      <w:r>
        <w:rPr>
          <w:szCs w:val="28"/>
        </w:rPr>
        <w:t xml:space="preserve">   </w:t>
      </w:r>
      <w:r w:rsidR="00E31C24">
        <w:rPr>
          <w:szCs w:val="28"/>
        </w:rPr>
        <w:t xml:space="preserve">  12. Считать утратившим  силу постановление </w:t>
      </w:r>
      <w:r w:rsidR="00C828A2">
        <w:rPr>
          <w:szCs w:val="28"/>
        </w:rPr>
        <w:t xml:space="preserve"> администрации от </w:t>
      </w:r>
      <w:r w:rsidR="006724A4">
        <w:rPr>
          <w:b/>
          <w:szCs w:val="28"/>
        </w:rPr>
        <w:t xml:space="preserve"> </w:t>
      </w:r>
      <w:r w:rsidR="006724A4" w:rsidRPr="006724A4">
        <w:rPr>
          <w:szCs w:val="28"/>
        </w:rPr>
        <w:t>13 .03.2025 г</w:t>
      </w:r>
      <w:r w:rsidR="006724A4">
        <w:rPr>
          <w:szCs w:val="28"/>
        </w:rPr>
        <w:t xml:space="preserve">. </w:t>
      </w:r>
      <w:r w:rsidR="006724A4" w:rsidRPr="006724A4">
        <w:rPr>
          <w:szCs w:val="28"/>
        </w:rPr>
        <w:t xml:space="preserve">№ 32- </w:t>
      </w:r>
      <w:proofErr w:type="gramStart"/>
      <w:r w:rsidR="006724A4" w:rsidRPr="006724A4">
        <w:rPr>
          <w:szCs w:val="28"/>
        </w:rPr>
        <w:t>п</w:t>
      </w:r>
      <w:proofErr w:type="gramEnd"/>
      <w:r w:rsidR="006724A4">
        <w:rPr>
          <w:szCs w:val="28"/>
        </w:rPr>
        <w:t xml:space="preserve"> </w:t>
      </w:r>
    </w:p>
    <w:p w:rsidR="006724A4" w:rsidRPr="006724A4" w:rsidRDefault="006724A4" w:rsidP="006724A4">
      <w:pPr>
        <w:rPr>
          <w:szCs w:val="28"/>
        </w:rPr>
      </w:pPr>
      <w:r>
        <w:rPr>
          <w:szCs w:val="28"/>
        </w:rPr>
        <w:t xml:space="preserve">   </w:t>
      </w:r>
      <w:r w:rsidRPr="006724A4">
        <w:rPr>
          <w:szCs w:val="28"/>
        </w:rPr>
        <w:t>“ О мерах по охране лесов от пожаров на территории Подымахинского муниципального образования на 2025 год”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Глава Подымахинского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муниципального образования                                                Т.В. Пахомова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E31C24" w:rsidP="007C3FA2">
      <w:pPr>
        <w:jc w:val="right"/>
        <w:rPr>
          <w:szCs w:val="28"/>
        </w:rPr>
      </w:pPr>
      <w:r>
        <w:rPr>
          <w:szCs w:val="28"/>
        </w:rPr>
        <w:t>Приложение № 1 к постановлению</w:t>
      </w:r>
      <w:bookmarkStart w:id="0" w:name="_GoBack"/>
      <w:bookmarkEnd w:id="0"/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администрации Подымахинского МО</w:t>
      </w:r>
    </w:p>
    <w:p w:rsidR="007C3FA2" w:rsidRDefault="006724A4" w:rsidP="007C3FA2">
      <w:pPr>
        <w:jc w:val="right"/>
        <w:rPr>
          <w:szCs w:val="28"/>
        </w:rPr>
      </w:pPr>
      <w:r>
        <w:rPr>
          <w:szCs w:val="28"/>
        </w:rPr>
        <w:t>от 19.03.2026 г. № 07</w:t>
      </w:r>
      <w:r w:rsidR="007C3FA2">
        <w:rPr>
          <w:szCs w:val="28"/>
        </w:rPr>
        <w:t>-п</w:t>
      </w: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ПЛАН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ПРОТИВОПОЖАРНЫХ МЕРОПРИЯТИЙ ПО ОХРАНЕ ЛЕСОВ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ОТ ПОЖАРОВ НА ТЕРРИТОРИИ ПОДЫМАХИНСКОГО МУНИЦИПАЛЬНОГО ОБРАЗОВАНИЯ</w:t>
      </w:r>
    </w:p>
    <w:p w:rsidR="007C3FA2" w:rsidRDefault="007C3FA2" w:rsidP="007C3FA2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597"/>
        <w:gridCol w:w="2393"/>
        <w:gridCol w:w="2393"/>
      </w:tblGrid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 xml:space="preserve">№ </w:t>
            </w:r>
            <w:proofErr w:type="gramStart"/>
            <w:r w:rsidRPr="005F1777">
              <w:rPr>
                <w:szCs w:val="28"/>
              </w:rPr>
              <w:t>п</w:t>
            </w:r>
            <w:proofErr w:type="gramEnd"/>
            <w:r w:rsidRPr="005F1777">
              <w:rPr>
                <w:szCs w:val="28"/>
              </w:rPr>
              <w:t>/п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proofErr w:type="gramStart"/>
            <w:r w:rsidRPr="005F1777">
              <w:rPr>
                <w:szCs w:val="28"/>
              </w:rPr>
              <w:t>Ответственный</w:t>
            </w:r>
            <w:proofErr w:type="gramEnd"/>
            <w:r w:rsidRPr="005F1777">
              <w:rPr>
                <w:szCs w:val="28"/>
              </w:rPr>
              <w:t xml:space="preserve"> за исполнение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1.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Провести сходы с жителями сел, работниками предприятий, учреждений, организаций с целью ознакомления с Правилами пожарной безопасности в лесах.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6724A4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 мая 2026</w:t>
            </w:r>
            <w:r w:rsidR="007C3FA2" w:rsidRPr="005F1777">
              <w:rPr>
                <w:szCs w:val="28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Т.В.</w:t>
            </w:r>
            <w:r w:rsidR="00266530">
              <w:rPr>
                <w:szCs w:val="28"/>
              </w:rPr>
              <w:t xml:space="preserve"> </w:t>
            </w:r>
            <w:r>
              <w:rPr>
                <w:szCs w:val="28"/>
              </w:rPr>
              <w:t>Пахомова</w:t>
            </w:r>
            <w:r w:rsidRPr="005F1777">
              <w:rPr>
                <w:szCs w:val="28"/>
              </w:rPr>
              <w:t>.-глава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Подымахинского МО;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2.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В период высокой пожарной опасности /4-5 класс/ установить круглосуточное дежурство в администрации ПМО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 течение пожароопасного периода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Администрация Подымахинского МО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3.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Запретить сжигание в пожароопасный период мусора, травы, строительного хлама и др.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4.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бесперебойную телефонную связь с лесничеством, населёнными пунктами и организациями в выходные и праздничные дни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ОАО « Ростелеком»</w:t>
            </w:r>
            <w:proofErr w:type="gramStart"/>
            <w:r w:rsidR="00C828A2">
              <w:rPr>
                <w:szCs w:val="28"/>
              </w:rPr>
              <w:t>,Т</w:t>
            </w:r>
            <w:proofErr w:type="gramEnd"/>
            <w:r w:rsidR="00C828A2">
              <w:rPr>
                <w:szCs w:val="28"/>
              </w:rPr>
              <w:t>ЕЛЕ2,</w:t>
            </w:r>
          </w:p>
          <w:p w:rsidR="00C828A2" w:rsidRPr="005F1777" w:rsidRDefault="00C828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Мегафон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5.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территории населённых пунктов и объектов необходимым запасом воды для целей пожаротушения.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E36519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15.05.2026</w:t>
            </w:r>
            <w:r w:rsidR="007C3FA2"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6.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Обновление минерализованных полос на территории Подымахинского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E36519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15.05.2026</w:t>
            </w:r>
            <w:r w:rsidR="007C3FA2"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</w:t>
            </w:r>
          </w:p>
        </w:tc>
      </w:tr>
    </w:tbl>
    <w:p w:rsidR="007C3FA2" w:rsidRDefault="007C3FA2" w:rsidP="007C3FA2">
      <w:pPr>
        <w:jc w:val="center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A738D6" w:rsidRPr="007C3FA2" w:rsidRDefault="00A738D6" w:rsidP="007C3FA2"/>
    <w:sectPr w:rsidR="00A738D6" w:rsidRPr="007C3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66530"/>
    <w:rsid w:val="002F6875"/>
    <w:rsid w:val="006137C0"/>
    <w:rsid w:val="006724A4"/>
    <w:rsid w:val="00794465"/>
    <w:rsid w:val="007C3FA2"/>
    <w:rsid w:val="007C6F1B"/>
    <w:rsid w:val="007D25DE"/>
    <w:rsid w:val="00870775"/>
    <w:rsid w:val="00946DBC"/>
    <w:rsid w:val="009B449F"/>
    <w:rsid w:val="00A738D6"/>
    <w:rsid w:val="00AF317B"/>
    <w:rsid w:val="00AF375B"/>
    <w:rsid w:val="00C50C3C"/>
    <w:rsid w:val="00C828A2"/>
    <w:rsid w:val="00CD4A47"/>
    <w:rsid w:val="00D75463"/>
    <w:rsid w:val="00DF4997"/>
    <w:rsid w:val="00E31C24"/>
    <w:rsid w:val="00E36519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429D2-D485-4E66-A931-121A1F425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27</cp:revision>
  <cp:lastPrinted>2026-03-19T02:28:00Z</cp:lastPrinted>
  <dcterms:created xsi:type="dcterms:W3CDTF">2022-04-01T06:40:00Z</dcterms:created>
  <dcterms:modified xsi:type="dcterms:W3CDTF">2026-03-19T02:31:00Z</dcterms:modified>
</cp:coreProperties>
</file>